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93" w:rsidRDefault="00613B93" w:rsidP="00713704">
      <w:pPr>
        <w:ind w:firstLine="6237"/>
        <w:rPr>
          <w:rStyle w:val="a5"/>
          <w:sz w:val="24"/>
          <w:szCs w:val="24"/>
        </w:rPr>
      </w:pPr>
    </w:p>
    <w:p w:rsidR="00713704" w:rsidRDefault="001457F6" w:rsidP="00713704">
      <w:pPr>
        <w:ind w:firstLine="6237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Директору</w:t>
      </w:r>
      <w:bookmarkStart w:id="0" w:name="_GoBack"/>
      <w:bookmarkEnd w:id="0"/>
    </w:p>
    <w:p w:rsidR="00713704" w:rsidRDefault="00713704" w:rsidP="00713704">
      <w:pPr>
        <w:ind w:firstLine="6237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ГКБУ «ЦСП Пермского края»</w:t>
      </w:r>
    </w:p>
    <w:p w:rsidR="001457F6" w:rsidRDefault="001457F6" w:rsidP="00713704">
      <w:pPr>
        <w:ind w:firstLine="6237"/>
        <w:rPr>
          <w:rStyle w:val="a5"/>
          <w:sz w:val="24"/>
          <w:szCs w:val="24"/>
        </w:rPr>
      </w:pPr>
    </w:p>
    <w:p w:rsidR="00713704" w:rsidRDefault="001457F6" w:rsidP="00713704">
      <w:pPr>
        <w:ind w:firstLine="6237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_________________________</w:t>
      </w:r>
    </w:p>
    <w:p w:rsidR="00713704" w:rsidRDefault="00713704" w:rsidP="00713704">
      <w:pPr>
        <w:jc w:val="center"/>
        <w:rPr>
          <w:rStyle w:val="a5"/>
          <w:b/>
          <w:sz w:val="24"/>
          <w:szCs w:val="24"/>
        </w:rPr>
      </w:pPr>
    </w:p>
    <w:p w:rsidR="00713704" w:rsidRPr="00514AC6" w:rsidRDefault="00713704" w:rsidP="00713704">
      <w:pPr>
        <w:jc w:val="center"/>
        <w:rPr>
          <w:rStyle w:val="a5"/>
          <w:b/>
          <w:bCs/>
          <w:sz w:val="24"/>
          <w:szCs w:val="24"/>
        </w:rPr>
      </w:pPr>
      <w:r w:rsidRPr="00514AC6">
        <w:rPr>
          <w:rStyle w:val="a5"/>
          <w:b/>
          <w:sz w:val="24"/>
          <w:szCs w:val="24"/>
        </w:rPr>
        <w:t>ЗАЯВКА</w:t>
      </w:r>
    </w:p>
    <w:p w:rsidR="00713704" w:rsidRDefault="00713704" w:rsidP="00713704">
      <w:pPr>
        <w:ind w:firstLine="709"/>
        <w:jc w:val="center"/>
        <w:rPr>
          <w:rStyle w:val="a5"/>
          <w:b/>
          <w:bCs/>
          <w:sz w:val="24"/>
          <w:szCs w:val="24"/>
        </w:rPr>
      </w:pPr>
      <w:r>
        <w:rPr>
          <w:rStyle w:val="a5"/>
          <w:b/>
          <w:bCs/>
          <w:sz w:val="24"/>
          <w:szCs w:val="24"/>
        </w:rPr>
        <w:t>на проведение официального спортивного соревнования</w:t>
      </w:r>
    </w:p>
    <w:p w:rsidR="00713704" w:rsidRDefault="00713704" w:rsidP="00713704">
      <w:pPr>
        <w:ind w:firstLine="709"/>
        <w:jc w:val="both"/>
        <w:rPr>
          <w:rStyle w:val="a5"/>
          <w:sz w:val="24"/>
          <w:szCs w:val="24"/>
        </w:rPr>
      </w:pPr>
    </w:p>
    <w:p w:rsidR="00713704" w:rsidRPr="00514AC6" w:rsidRDefault="00713704" w:rsidP="00713704">
      <w:pPr>
        <w:ind w:firstLine="709"/>
        <w:jc w:val="both"/>
        <w:rPr>
          <w:rStyle w:val="a5"/>
          <w:sz w:val="24"/>
          <w:szCs w:val="24"/>
        </w:rPr>
      </w:pPr>
      <w:r w:rsidRPr="00514AC6">
        <w:rPr>
          <w:rStyle w:val="a5"/>
          <w:sz w:val="24"/>
          <w:szCs w:val="24"/>
        </w:rPr>
        <w:t>В связи с необходимостью организовать и провести официальное спортивно</w:t>
      </w:r>
      <w:r>
        <w:rPr>
          <w:rStyle w:val="a5"/>
          <w:sz w:val="24"/>
          <w:szCs w:val="24"/>
        </w:rPr>
        <w:t>е соревнование (д</w:t>
      </w:r>
      <w:r w:rsidRPr="00514AC6">
        <w:rPr>
          <w:rStyle w:val="a5"/>
          <w:sz w:val="24"/>
          <w:szCs w:val="24"/>
        </w:rPr>
        <w:t>алее - Мероприятие), прошу предоставить объект спорта согласно следующей заявке:</w:t>
      </w:r>
    </w:p>
    <w:tbl>
      <w:tblPr>
        <w:tblStyle w:val="TableNormal"/>
        <w:tblW w:w="10122" w:type="dxa"/>
        <w:tblInd w:w="-5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854"/>
        <w:gridCol w:w="2268"/>
      </w:tblGrid>
      <w:tr w:rsidR="00713704" w:rsidRPr="00514AC6" w:rsidTr="00FE2F15">
        <w:trPr>
          <w:trHeight w:val="241"/>
        </w:trPr>
        <w:tc>
          <w:tcPr>
            <w:tcW w:w="10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jc w:val="both"/>
              <w:rPr>
                <w:sz w:val="24"/>
                <w:szCs w:val="24"/>
              </w:rPr>
            </w:pPr>
            <w:r w:rsidRPr="00514AC6">
              <w:rPr>
                <w:rStyle w:val="a5"/>
                <w:b/>
                <w:bCs/>
                <w:sz w:val="24"/>
                <w:szCs w:val="24"/>
              </w:rPr>
              <w:t xml:space="preserve">Информация о </w:t>
            </w:r>
            <w:r w:rsidRPr="00514AC6">
              <w:rPr>
                <w:rStyle w:val="a5"/>
                <w:b/>
                <w:bCs/>
                <w:sz w:val="24"/>
                <w:szCs w:val="24"/>
                <w:shd w:val="clear" w:color="auto" w:fill="DBE5F1"/>
              </w:rPr>
              <w:t>Мероприятии и Организаторе:</w:t>
            </w:r>
          </w:p>
        </w:tc>
      </w:tr>
      <w:tr w:rsidR="00713704" w:rsidRPr="00514AC6" w:rsidTr="00FE2F15">
        <w:trPr>
          <w:trHeight w:val="481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  <w:r w:rsidRPr="00514AC6">
              <w:rPr>
                <w:rStyle w:val="a5"/>
                <w:sz w:val="24"/>
                <w:szCs w:val="24"/>
              </w:rPr>
              <w:t>Наименование официального спортивного соревнования согласно ЕКП, КП, КПМО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</w:p>
        </w:tc>
      </w:tr>
      <w:tr w:rsidR="00713704" w:rsidRPr="00514AC6" w:rsidTr="00FE2F15">
        <w:trPr>
          <w:trHeight w:val="481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B72260" w:rsidRDefault="00713704" w:rsidP="00FE2F15">
            <w:pPr>
              <w:rPr>
                <w:rStyle w:val="a5"/>
                <w:sz w:val="24"/>
                <w:szCs w:val="24"/>
              </w:rPr>
            </w:pPr>
            <w:r w:rsidRPr="00B72260">
              <w:rPr>
                <w:rStyle w:val="a5"/>
                <w:sz w:val="24"/>
                <w:szCs w:val="24"/>
              </w:rPr>
              <w:t xml:space="preserve">Наименование команд (клубов) (в случае проведения одного мероприятия) либо прилагается график игр (в случае проведения нескольких мероприятий с разными командами)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</w:p>
        </w:tc>
      </w:tr>
      <w:tr w:rsidR="00713704" w:rsidRPr="00514AC6" w:rsidTr="00FE2F15">
        <w:trPr>
          <w:trHeight w:val="481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Default="00713704" w:rsidP="00FE2F15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Код мероприятия в календарном плане </w:t>
            </w:r>
          </w:p>
          <w:p w:rsidR="00713704" w:rsidRPr="00514AC6" w:rsidRDefault="00713704" w:rsidP="00FE2F15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(номер кода и наименование календарного плана)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</w:p>
        </w:tc>
      </w:tr>
      <w:tr w:rsidR="00713704" w:rsidRPr="00514AC6" w:rsidTr="00FE2F15">
        <w:trPr>
          <w:trHeight w:val="481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  <w:r w:rsidRPr="00514AC6">
              <w:rPr>
                <w:rStyle w:val="a5"/>
                <w:sz w:val="24"/>
                <w:szCs w:val="24"/>
              </w:rPr>
              <w:t>Положение (регламент) о спортивном соревновании (кем и когда утверждено</w:t>
            </w:r>
            <w:r>
              <w:rPr>
                <w:rStyle w:val="a5"/>
                <w:sz w:val="24"/>
                <w:szCs w:val="24"/>
              </w:rPr>
              <w:t>)</w:t>
            </w:r>
            <w:r w:rsidRPr="00514AC6">
              <w:rPr>
                <w:rStyle w:val="a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</w:p>
        </w:tc>
      </w:tr>
      <w:tr w:rsidR="00713704" w:rsidRPr="00514AC6" w:rsidTr="00FE2F15">
        <w:trPr>
          <w:trHeight w:val="241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  <w:r w:rsidRPr="00514AC6">
              <w:rPr>
                <w:rStyle w:val="a5"/>
                <w:sz w:val="24"/>
                <w:szCs w:val="24"/>
              </w:rPr>
              <w:t>Дата (даты) и время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</w:p>
        </w:tc>
      </w:tr>
      <w:tr w:rsidR="00713704" w:rsidRPr="00514AC6" w:rsidTr="00FE2F15">
        <w:trPr>
          <w:trHeight w:val="241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  <w:r w:rsidRPr="00514AC6">
              <w:rPr>
                <w:rStyle w:val="a5"/>
                <w:sz w:val="24"/>
                <w:szCs w:val="24"/>
              </w:rPr>
              <w:t xml:space="preserve">Полное наименование </w:t>
            </w:r>
            <w:r>
              <w:rPr>
                <w:rStyle w:val="a5"/>
                <w:sz w:val="24"/>
                <w:szCs w:val="24"/>
              </w:rPr>
              <w:t>о</w:t>
            </w:r>
            <w:r w:rsidRPr="00514AC6">
              <w:rPr>
                <w:rStyle w:val="a5"/>
                <w:sz w:val="24"/>
                <w:szCs w:val="24"/>
              </w:rPr>
              <w:t xml:space="preserve">рганизатора </w:t>
            </w:r>
            <w:r>
              <w:rPr>
                <w:rStyle w:val="a5"/>
                <w:sz w:val="24"/>
                <w:szCs w:val="24"/>
              </w:rPr>
              <w:t>(организаторов)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</w:p>
        </w:tc>
      </w:tr>
      <w:tr w:rsidR="00713704" w:rsidRPr="00514AC6" w:rsidTr="00FE2F15">
        <w:trPr>
          <w:trHeight w:val="481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  <w:r w:rsidRPr="00514AC6">
              <w:rPr>
                <w:rStyle w:val="a5"/>
                <w:sz w:val="24"/>
                <w:szCs w:val="24"/>
              </w:rPr>
              <w:t xml:space="preserve">Ответственное лицо </w:t>
            </w:r>
            <w:r>
              <w:rPr>
                <w:rStyle w:val="a5"/>
                <w:sz w:val="24"/>
                <w:szCs w:val="24"/>
              </w:rPr>
              <w:t>о</w:t>
            </w:r>
            <w:r w:rsidRPr="00514AC6">
              <w:rPr>
                <w:rStyle w:val="a5"/>
                <w:sz w:val="24"/>
                <w:szCs w:val="24"/>
              </w:rPr>
              <w:t>рганизатора, должность, контактный телефон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</w:p>
        </w:tc>
      </w:tr>
      <w:tr w:rsidR="00713704" w:rsidRPr="00514AC6" w:rsidTr="00FE2F15">
        <w:trPr>
          <w:trHeight w:val="241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  <w:r w:rsidRPr="00514AC6">
              <w:rPr>
                <w:rStyle w:val="a5"/>
                <w:sz w:val="24"/>
                <w:szCs w:val="24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</w:p>
        </w:tc>
      </w:tr>
      <w:tr w:rsidR="00713704" w:rsidRPr="00514AC6" w:rsidTr="00FE2F15">
        <w:trPr>
          <w:trHeight w:val="334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rStyle w:val="a5"/>
                <w:sz w:val="24"/>
                <w:szCs w:val="24"/>
              </w:rPr>
            </w:pPr>
            <w:r w:rsidRPr="00514AC6">
              <w:rPr>
                <w:rStyle w:val="a5"/>
                <w:sz w:val="24"/>
                <w:szCs w:val="24"/>
              </w:rPr>
              <w:t>Ожидаемое количество зрителей (ежедневно)</w:t>
            </w:r>
            <w:r>
              <w:rPr>
                <w:rStyle w:val="a5"/>
                <w:sz w:val="24"/>
                <w:szCs w:val="24"/>
              </w:rPr>
              <w:t xml:space="preserve"> всего, </w:t>
            </w:r>
            <w:r w:rsidRPr="00B72260">
              <w:rPr>
                <w:rStyle w:val="a5"/>
                <w:sz w:val="24"/>
                <w:szCs w:val="24"/>
              </w:rPr>
              <w:t xml:space="preserve"> </w:t>
            </w:r>
            <w:r w:rsidRPr="00240FE8">
              <w:rPr>
                <w:rStyle w:val="a5"/>
                <w:sz w:val="24"/>
                <w:szCs w:val="24"/>
              </w:rPr>
              <w:t>из них: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</w:p>
        </w:tc>
      </w:tr>
      <w:tr w:rsidR="00713704" w:rsidRPr="00514AC6" w:rsidTr="00FE2F15">
        <w:trPr>
          <w:trHeight w:val="317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D76862" w:rsidRDefault="00713704" w:rsidP="00713704">
            <w:pPr>
              <w:pStyle w:val="a4"/>
              <w:numPr>
                <w:ilvl w:val="0"/>
                <w:numId w:val="1"/>
              </w:numPr>
              <w:rPr>
                <w:rStyle w:val="a5"/>
                <w:sz w:val="24"/>
                <w:szCs w:val="24"/>
              </w:rPr>
            </w:pPr>
            <w:r w:rsidRPr="00D76862">
              <w:rPr>
                <w:rStyle w:val="a5"/>
                <w:sz w:val="24"/>
                <w:szCs w:val="24"/>
              </w:rPr>
              <w:t xml:space="preserve">команды хозяев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</w:p>
        </w:tc>
      </w:tr>
      <w:tr w:rsidR="00713704" w:rsidRPr="00514AC6" w:rsidTr="00FE2F15">
        <w:trPr>
          <w:trHeight w:val="241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D76862" w:rsidRDefault="00713704" w:rsidP="00713704">
            <w:pPr>
              <w:pStyle w:val="a4"/>
              <w:numPr>
                <w:ilvl w:val="0"/>
                <w:numId w:val="1"/>
              </w:numPr>
              <w:rPr>
                <w:rStyle w:val="a5"/>
                <w:sz w:val="24"/>
                <w:szCs w:val="24"/>
              </w:rPr>
            </w:pPr>
            <w:r w:rsidRPr="00D76862">
              <w:rPr>
                <w:rStyle w:val="a5"/>
                <w:sz w:val="24"/>
                <w:szCs w:val="24"/>
              </w:rPr>
              <w:t>команды гостей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</w:p>
        </w:tc>
      </w:tr>
      <w:tr w:rsidR="00713704" w:rsidRPr="00514AC6" w:rsidTr="00FE2F15">
        <w:trPr>
          <w:trHeight w:val="481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jc w:val="both"/>
              <w:rPr>
                <w:sz w:val="24"/>
                <w:szCs w:val="24"/>
              </w:rPr>
            </w:pPr>
            <w:r w:rsidRPr="00514AC6">
              <w:rPr>
                <w:rStyle w:val="a5"/>
                <w:sz w:val="24"/>
                <w:szCs w:val="24"/>
              </w:rPr>
              <w:t xml:space="preserve">Время, необходимое на подготовку площадки, </w:t>
            </w:r>
            <w:r>
              <w:rPr>
                <w:rStyle w:val="a5"/>
                <w:sz w:val="24"/>
                <w:szCs w:val="24"/>
              </w:rPr>
              <w:t>м</w:t>
            </w:r>
            <w:r w:rsidRPr="00514AC6">
              <w:rPr>
                <w:rStyle w:val="a5"/>
                <w:sz w:val="24"/>
                <w:szCs w:val="24"/>
              </w:rPr>
              <w:t>онтажа/демонтажа 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</w:p>
        </w:tc>
      </w:tr>
      <w:tr w:rsidR="00713704" w:rsidRPr="00514AC6" w:rsidTr="00FE2F15">
        <w:trPr>
          <w:trHeight w:val="481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B1985" w:rsidRDefault="00713704" w:rsidP="00FE2F15">
            <w:pPr>
              <w:rPr>
                <w:rStyle w:val="a5"/>
                <w:color w:val="00B050"/>
                <w:sz w:val="24"/>
                <w:szCs w:val="24"/>
              </w:rPr>
            </w:pPr>
            <w:r w:rsidRPr="00E26C78">
              <w:rPr>
                <w:rStyle w:val="a5"/>
                <w:sz w:val="24"/>
                <w:szCs w:val="24"/>
              </w:rPr>
              <w:t>Номер и дата договора (контракта) с Учреждением на организацию и проведение соревнований (в случаях проведения за счет бюджета Пермского края)</w:t>
            </w:r>
            <w:r w:rsidRPr="005B1985">
              <w:rPr>
                <w:rStyle w:val="a5"/>
                <w:color w:val="00B050"/>
                <w:sz w:val="24"/>
                <w:szCs w:val="24"/>
              </w:rPr>
              <w:t xml:space="preserve"> </w:t>
            </w:r>
          </w:p>
          <w:p w:rsidR="00713704" w:rsidRPr="00E26C78" w:rsidRDefault="00713704" w:rsidP="00FE2F15">
            <w:pPr>
              <w:jc w:val="both"/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</w:p>
        </w:tc>
      </w:tr>
      <w:tr w:rsidR="00713704" w:rsidRPr="00514AC6" w:rsidTr="00FE2F15">
        <w:trPr>
          <w:trHeight w:val="241"/>
        </w:trPr>
        <w:tc>
          <w:tcPr>
            <w:tcW w:w="10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jc w:val="both"/>
              <w:rPr>
                <w:sz w:val="24"/>
                <w:szCs w:val="24"/>
              </w:rPr>
            </w:pPr>
            <w:r w:rsidRPr="00514AC6">
              <w:rPr>
                <w:rStyle w:val="a5"/>
                <w:b/>
                <w:bCs/>
                <w:sz w:val="24"/>
                <w:szCs w:val="24"/>
              </w:rPr>
              <w:t>Информация о запрашиваемом объекте спорта:</w:t>
            </w:r>
          </w:p>
        </w:tc>
      </w:tr>
      <w:tr w:rsidR="00713704" w:rsidRPr="00514AC6" w:rsidTr="00FE2F15">
        <w:trPr>
          <w:trHeight w:val="241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jc w:val="both"/>
              <w:rPr>
                <w:sz w:val="24"/>
                <w:szCs w:val="24"/>
              </w:rPr>
            </w:pPr>
            <w:r w:rsidRPr="00514AC6">
              <w:rPr>
                <w:rStyle w:val="a5"/>
                <w:sz w:val="24"/>
                <w:szCs w:val="24"/>
              </w:rPr>
              <w:t xml:space="preserve">Наименование объекта спорта, адрес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</w:p>
        </w:tc>
      </w:tr>
      <w:tr w:rsidR="00713704" w:rsidRPr="00514AC6" w:rsidTr="00FE2F15">
        <w:trPr>
          <w:trHeight w:val="961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jc w:val="both"/>
              <w:rPr>
                <w:sz w:val="24"/>
                <w:szCs w:val="24"/>
              </w:rPr>
            </w:pPr>
            <w:r w:rsidRPr="00514AC6">
              <w:rPr>
                <w:rStyle w:val="a5"/>
                <w:sz w:val="24"/>
                <w:szCs w:val="24"/>
              </w:rPr>
              <w:t xml:space="preserve">Составляющие спортивной инфраструктуры (название </w:t>
            </w:r>
            <w:r>
              <w:rPr>
                <w:rStyle w:val="a5"/>
                <w:sz w:val="24"/>
                <w:szCs w:val="24"/>
              </w:rPr>
              <w:t>с</w:t>
            </w:r>
            <w:r w:rsidRPr="00514AC6">
              <w:rPr>
                <w:rStyle w:val="a5"/>
                <w:sz w:val="24"/>
                <w:szCs w:val="24"/>
              </w:rPr>
              <w:t xml:space="preserve">портивной площадки (площадок), количество раздевалок, </w:t>
            </w:r>
            <w:r>
              <w:rPr>
                <w:rStyle w:val="a5"/>
                <w:sz w:val="24"/>
                <w:szCs w:val="24"/>
              </w:rPr>
              <w:t xml:space="preserve">мест общего пользования </w:t>
            </w:r>
            <w:r w:rsidRPr="00514AC6">
              <w:rPr>
                <w:rStyle w:val="a5"/>
                <w:sz w:val="24"/>
                <w:szCs w:val="24"/>
              </w:rPr>
              <w:t>и прочих помещений, прилегающей территории с указанием цели использования</w:t>
            </w:r>
            <w:r>
              <w:rPr>
                <w:rStyle w:val="a5"/>
                <w:sz w:val="24"/>
                <w:szCs w:val="24"/>
              </w:rPr>
              <w:t xml:space="preserve">, </w:t>
            </w:r>
            <w:r w:rsidRPr="00D76862">
              <w:rPr>
                <w:rStyle w:val="a5"/>
                <w:sz w:val="24"/>
                <w:szCs w:val="24"/>
              </w:rPr>
              <w:t>мест для размещения зрителей)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</w:p>
        </w:tc>
      </w:tr>
      <w:tr w:rsidR="00713704" w:rsidRPr="00514AC6" w:rsidTr="00FE2F15">
        <w:trPr>
          <w:trHeight w:val="241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D76862" w:rsidRDefault="00713704" w:rsidP="00FE2F15">
            <w:pPr>
              <w:jc w:val="both"/>
              <w:rPr>
                <w:sz w:val="24"/>
                <w:szCs w:val="24"/>
              </w:rPr>
            </w:pPr>
            <w:r w:rsidRPr="00D76862">
              <w:rPr>
                <w:rStyle w:val="a5"/>
                <w:sz w:val="24"/>
                <w:szCs w:val="24"/>
              </w:rPr>
              <w:t>Необходимость в аренде оборудования (спортивный инвентарь, мебель, звуковое, световое оборудование, видеооборудование, оргтехника, инженерные и технические средства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</w:p>
        </w:tc>
      </w:tr>
      <w:tr w:rsidR="00713704" w:rsidRPr="00514AC6" w:rsidTr="00FE2F15">
        <w:trPr>
          <w:trHeight w:val="241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E26C78" w:rsidRDefault="00713704" w:rsidP="00FE2F15">
            <w:pPr>
              <w:jc w:val="both"/>
              <w:rPr>
                <w:rStyle w:val="a5"/>
                <w:sz w:val="24"/>
                <w:szCs w:val="24"/>
              </w:rPr>
            </w:pPr>
            <w:proofErr w:type="gramStart"/>
            <w:r w:rsidRPr="00E26C78">
              <w:rPr>
                <w:rStyle w:val="a5"/>
                <w:sz w:val="24"/>
                <w:szCs w:val="24"/>
              </w:rPr>
              <w:lastRenderedPageBreak/>
              <w:t>Необходимость в размещении рекламной информации (вид, содержание, место размещения), торговых точек (вид, продукция, место размещения)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</w:p>
        </w:tc>
      </w:tr>
      <w:tr w:rsidR="00713704" w:rsidRPr="00514AC6" w:rsidTr="00FE2F15">
        <w:trPr>
          <w:trHeight w:val="241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E26C78" w:rsidRDefault="00713704" w:rsidP="00FE2F15">
            <w:pPr>
              <w:jc w:val="both"/>
              <w:rPr>
                <w:rStyle w:val="a5"/>
                <w:sz w:val="24"/>
                <w:szCs w:val="24"/>
              </w:rPr>
            </w:pPr>
            <w:r w:rsidRPr="00E26C78">
              <w:rPr>
                <w:rStyle w:val="a5"/>
                <w:sz w:val="24"/>
                <w:szCs w:val="24"/>
              </w:rPr>
              <w:t>Необходимость в размещении подвесных конструкций</w:t>
            </w:r>
            <w:r>
              <w:rPr>
                <w:rStyle w:val="a5"/>
                <w:sz w:val="24"/>
                <w:szCs w:val="24"/>
              </w:rPr>
              <w:t xml:space="preserve"> </w:t>
            </w:r>
            <w:r w:rsidRPr="00713704">
              <w:rPr>
                <w:rStyle w:val="a5"/>
                <w:sz w:val="24"/>
                <w:szCs w:val="24"/>
              </w:rPr>
              <w:t>(наименование, вес, планируемое место монтажа), подключения к электросети   (мощность потребления кВт, количество точек подключения)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</w:p>
        </w:tc>
      </w:tr>
      <w:tr w:rsidR="00713704" w:rsidRPr="00514AC6" w:rsidTr="00FE2F15">
        <w:trPr>
          <w:trHeight w:val="481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jc w:val="both"/>
              <w:rPr>
                <w:sz w:val="24"/>
                <w:szCs w:val="24"/>
              </w:rPr>
            </w:pPr>
            <w:r w:rsidRPr="00514AC6">
              <w:rPr>
                <w:rStyle w:val="a5"/>
                <w:sz w:val="24"/>
                <w:szCs w:val="24"/>
              </w:rPr>
              <w:t>Персонал объекта, присутствие которого обязательно во время проведения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704" w:rsidRPr="00514AC6" w:rsidRDefault="00713704" w:rsidP="00FE2F15">
            <w:pPr>
              <w:rPr>
                <w:sz w:val="24"/>
                <w:szCs w:val="24"/>
              </w:rPr>
            </w:pPr>
          </w:p>
        </w:tc>
      </w:tr>
    </w:tbl>
    <w:p w:rsidR="00713704" w:rsidRDefault="00713704" w:rsidP="00713704">
      <w:pPr>
        <w:pStyle w:val="a3"/>
        <w:ind w:firstLine="851"/>
        <w:jc w:val="both"/>
        <w:rPr>
          <w:rStyle w:val="a5"/>
          <w:sz w:val="24"/>
          <w:szCs w:val="24"/>
        </w:rPr>
      </w:pPr>
    </w:p>
    <w:p w:rsidR="00713704" w:rsidRDefault="00713704" w:rsidP="00713704">
      <w:pPr>
        <w:pStyle w:val="a3"/>
        <w:ind w:left="-709" w:firstLine="851"/>
        <w:jc w:val="both"/>
        <w:rPr>
          <w:rStyle w:val="a5"/>
          <w:sz w:val="24"/>
          <w:szCs w:val="24"/>
        </w:rPr>
      </w:pPr>
      <w:proofErr w:type="gramStart"/>
      <w:r>
        <w:rPr>
          <w:rStyle w:val="a5"/>
          <w:sz w:val="24"/>
          <w:szCs w:val="24"/>
        </w:rPr>
        <w:t xml:space="preserve">Дополнительно сообщаю, что Организатор обязуется </w:t>
      </w:r>
      <w:r>
        <w:rPr>
          <w:color w:val="000000" w:themeColor="text1"/>
          <w:sz w:val="24"/>
          <w:szCs w:val="24"/>
        </w:rPr>
        <w:t>в период подготовки и проведения Мероприятия исполнять обязанности, установленные законодательством</w:t>
      </w:r>
      <w:r>
        <w:rPr>
          <w:bCs/>
          <w:color w:val="000000" w:themeColor="text1"/>
          <w:sz w:val="24"/>
          <w:szCs w:val="24"/>
        </w:rPr>
        <w:t xml:space="preserve"> РФ для </w:t>
      </w:r>
      <w:r>
        <w:rPr>
          <w:color w:val="000000" w:themeColor="text1"/>
          <w:sz w:val="24"/>
          <w:szCs w:val="24"/>
        </w:rPr>
        <w:t xml:space="preserve">организаторов официальных спортивных соревнований, а также совместные обязанности организатора и собственника (пользователя) объекта спорта по </w:t>
      </w:r>
      <w:r>
        <w:rPr>
          <w:rStyle w:val="a5"/>
          <w:sz w:val="24"/>
          <w:szCs w:val="24"/>
        </w:rPr>
        <w:t>обеспечению мер общественного порядка и общественной безопасности, соблюдать Положение о пропускном и </w:t>
      </w:r>
      <w:proofErr w:type="spellStart"/>
      <w:r>
        <w:rPr>
          <w:rStyle w:val="a5"/>
          <w:sz w:val="24"/>
          <w:szCs w:val="24"/>
        </w:rPr>
        <w:t>внутриобъектовом</w:t>
      </w:r>
      <w:proofErr w:type="spellEnd"/>
      <w:r>
        <w:rPr>
          <w:rStyle w:val="a5"/>
          <w:sz w:val="24"/>
          <w:szCs w:val="24"/>
        </w:rPr>
        <w:t xml:space="preserve"> режимах, Инструкцию по обеспечению общественного порядка и общественной безопасности, действующие на объекте,</w:t>
      </w:r>
      <w:r>
        <w:rPr>
          <w:rStyle w:val="a5"/>
          <w:color w:val="4F81BD"/>
          <w:sz w:val="24"/>
          <w:szCs w:val="24"/>
        </w:rPr>
        <w:t xml:space="preserve"> </w:t>
      </w:r>
      <w:r>
        <w:rPr>
          <w:rStyle w:val="a5"/>
          <w:sz w:val="24"/>
          <w:szCs w:val="24"/>
        </w:rPr>
        <w:t>и не менее</w:t>
      </w:r>
      <w:proofErr w:type="gramEnd"/>
      <w:r>
        <w:rPr>
          <w:rStyle w:val="a5"/>
          <w:sz w:val="24"/>
          <w:szCs w:val="24"/>
        </w:rPr>
        <w:t xml:space="preserve"> чем за 10 (десять) рабочих дней до начала Мероприятия в целях исполнения требований действующего законодательства представить в адрес директора ГКБУ «ЦСП Пермского края» (далее Учреждение) следующие документы (копии документов):</w:t>
      </w:r>
    </w:p>
    <w:p w:rsidR="00713704" w:rsidRPr="004B7EAA" w:rsidRDefault="00713704" w:rsidP="00713704">
      <w:pPr>
        <w:pStyle w:val="a3"/>
        <w:ind w:left="142" w:hanging="142"/>
        <w:jc w:val="both"/>
        <w:rPr>
          <w:rStyle w:val="a5"/>
          <w:sz w:val="24"/>
          <w:szCs w:val="24"/>
        </w:rPr>
      </w:pPr>
      <w:r w:rsidRPr="004B7EAA">
        <w:rPr>
          <w:rStyle w:val="a5"/>
          <w:sz w:val="24"/>
          <w:szCs w:val="24"/>
        </w:rPr>
        <w:t>1. Положение (регламент) о проведении Мероприятия</w:t>
      </w:r>
      <w:r>
        <w:rPr>
          <w:rStyle w:val="a5"/>
          <w:sz w:val="24"/>
          <w:szCs w:val="24"/>
        </w:rPr>
        <w:t>.</w:t>
      </w:r>
    </w:p>
    <w:p w:rsidR="00713704" w:rsidRPr="004B7EAA" w:rsidRDefault="00713704" w:rsidP="00713704">
      <w:pPr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2</w:t>
      </w:r>
      <w:r w:rsidRPr="004B7EAA">
        <w:rPr>
          <w:rStyle w:val="a5"/>
          <w:sz w:val="24"/>
          <w:szCs w:val="24"/>
        </w:rPr>
        <w:t>. Уведомление УМВД России по городу Перми о проведении Мероприятия</w:t>
      </w:r>
      <w:r>
        <w:rPr>
          <w:rStyle w:val="a5"/>
          <w:sz w:val="24"/>
          <w:szCs w:val="24"/>
        </w:rPr>
        <w:t>.</w:t>
      </w:r>
    </w:p>
    <w:p w:rsidR="00713704" w:rsidRDefault="00713704" w:rsidP="00713704">
      <w:pPr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3</w:t>
      </w:r>
      <w:r w:rsidRPr="004B7EAA">
        <w:rPr>
          <w:rStyle w:val="a5"/>
          <w:sz w:val="24"/>
          <w:szCs w:val="24"/>
        </w:rPr>
        <w:t xml:space="preserve">. </w:t>
      </w:r>
      <w:r w:rsidRPr="00817F37">
        <w:rPr>
          <w:rStyle w:val="a5"/>
          <w:sz w:val="24"/>
          <w:szCs w:val="24"/>
        </w:rPr>
        <w:t>План мероприятий по обеспечению общественного пор</w:t>
      </w:r>
      <w:r>
        <w:rPr>
          <w:rStyle w:val="a5"/>
          <w:sz w:val="24"/>
          <w:szCs w:val="24"/>
        </w:rPr>
        <w:t>ядка и общественной безопасности</w:t>
      </w:r>
    </w:p>
    <w:p w:rsidR="00713704" w:rsidRDefault="00713704" w:rsidP="00713704">
      <w:pPr>
        <w:ind w:left="-709"/>
        <w:jc w:val="both"/>
        <w:rPr>
          <w:rStyle w:val="a5"/>
          <w:sz w:val="24"/>
          <w:szCs w:val="24"/>
        </w:rPr>
      </w:pPr>
      <w:r w:rsidRPr="00817F37">
        <w:rPr>
          <w:rStyle w:val="a5"/>
          <w:sz w:val="24"/>
          <w:szCs w:val="24"/>
        </w:rPr>
        <w:t xml:space="preserve">при проведении соревнований, </w:t>
      </w:r>
      <w:proofErr w:type="gramStart"/>
      <w:r>
        <w:rPr>
          <w:rStyle w:val="a5"/>
          <w:sz w:val="24"/>
          <w:szCs w:val="24"/>
        </w:rPr>
        <w:t>разработанный</w:t>
      </w:r>
      <w:proofErr w:type="gramEnd"/>
      <w:r>
        <w:rPr>
          <w:rStyle w:val="a5"/>
          <w:sz w:val="24"/>
          <w:szCs w:val="24"/>
        </w:rPr>
        <w:t xml:space="preserve"> совместно с </w:t>
      </w:r>
      <w:r w:rsidRPr="00817F37">
        <w:rPr>
          <w:rStyle w:val="a5"/>
          <w:sz w:val="24"/>
          <w:szCs w:val="24"/>
        </w:rPr>
        <w:t xml:space="preserve">отделом по безопасности и охране труда Учреждения </w:t>
      </w:r>
      <w:r>
        <w:rPr>
          <w:rStyle w:val="a5"/>
          <w:sz w:val="24"/>
          <w:szCs w:val="24"/>
        </w:rPr>
        <w:t xml:space="preserve">и </w:t>
      </w:r>
      <w:r w:rsidRPr="00817F37">
        <w:rPr>
          <w:rStyle w:val="a5"/>
          <w:sz w:val="24"/>
          <w:szCs w:val="24"/>
        </w:rPr>
        <w:t>согласованный с УМВД России по городу Пер</w:t>
      </w:r>
      <w:r>
        <w:rPr>
          <w:rStyle w:val="a5"/>
          <w:sz w:val="24"/>
          <w:szCs w:val="24"/>
        </w:rPr>
        <w:t>ми.</w:t>
      </w:r>
    </w:p>
    <w:p w:rsidR="00713704" w:rsidRPr="004B7EAA" w:rsidRDefault="00713704" w:rsidP="00713704">
      <w:pPr>
        <w:ind w:left="-709"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4</w:t>
      </w:r>
      <w:r w:rsidRPr="004B7EAA">
        <w:rPr>
          <w:rStyle w:val="a5"/>
          <w:sz w:val="24"/>
          <w:szCs w:val="24"/>
        </w:rPr>
        <w:t>. Договор с ЧОО на охрану общественного порядка и обеспечения безопасности на</w:t>
      </w:r>
      <w:r>
        <w:rPr>
          <w:rStyle w:val="a5"/>
          <w:sz w:val="24"/>
          <w:szCs w:val="24"/>
        </w:rPr>
        <w:t> </w:t>
      </w:r>
      <w:r w:rsidRPr="004B7EAA">
        <w:rPr>
          <w:rStyle w:val="a5"/>
          <w:sz w:val="24"/>
          <w:szCs w:val="24"/>
        </w:rPr>
        <w:t>Мероприятии</w:t>
      </w:r>
      <w:r>
        <w:rPr>
          <w:rStyle w:val="a5"/>
          <w:sz w:val="24"/>
          <w:szCs w:val="24"/>
        </w:rPr>
        <w:t xml:space="preserve"> с должностной инструкцией частного охранника на объекте охраны.</w:t>
      </w:r>
    </w:p>
    <w:p w:rsidR="00713704" w:rsidRPr="004B7EAA" w:rsidRDefault="00713704" w:rsidP="00713704">
      <w:pPr>
        <w:ind w:left="-709"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5</w:t>
      </w:r>
      <w:r w:rsidRPr="004B7EAA">
        <w:rPr>
          <w:rStyle w:val="a5"/>
          <w:sz w:val="24"/>
          <w:szCs w:val="24"/>
        </w:rPr>
        <w:t>. Заявку в ЧОО о выделении необходимого количества сотрудников охраны для обеспечения общественного порядка и обеспечения безопасности при проведении Мероприятия</w:t>
      </w:r>
      <w:r>
        <w:rPr>
          <w:rStyle w:val="a5"/>
          <w:sz w:val="24"/>
          <w:szCs w:val="24"/>
        </w:rPr>
        <w:t xml:space="preserve"> (</w:t>
      </w:r>
      <w:r w:rsidRPr="004B7EAA">
        <w:rPr>
          <w:rStyle w:val="a5"/>
          <w:sz w:val="24"/>
          <w:szCs w:val="24"/>
        </w:rPr>
        <w:t>в случае заключения с ЧОО ра</w:t>
      </w:r>
      <w:r>
        <w:rPr>
          <w:rStyle w:val="a5"/>
          <w:sz w:val="24"/>
          <w:szCs w:val="24"/>
        </w:rPr>
        <w:t>мочного договора на несколько мероприятий).</w:t>
      </w:r>
    </w:p>
    <w:p w:rsidR="00713704" w:rsidRPr="004B7EAA" w:rsidRDefault="00713704" w:rsidP="00713704">
      <w:pPr>
        <w:ind w:left="-709" w:firstLine="709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6</w:t>
      </w:r>
      <w:r w:rsidRPr="004B7EAA">
        <w:rPr>
          <w:rStyle w:val="a5"/>
          <w:sz w:val="24"/>
          <w:szCs w:val="24"/>
        </w:rPr>
        <w:t>. Образцы входных билетов (приглашений) с перечнем предметов, запрещенных к</w:t>
      </w:r>
      <w:r>
        <w:rPr>
          <w:rStyle w:val="a5"/>
          <w:sz w:val="24"/>
          <w:szCs w:val="24"/>
        </w:rPr>
        <w:t> </w:t>
      </w:r>
      <w:r w:rsidRPr="004B7EAA">
        <w:rPr>
          <w:rStyle w:val="a5"/>
          <w:sz w:val="24"/>
          <w:szCs w:val="24"/>
        </w:rPr>
        <w:t>проносу в места проведения Мероприятия, документы, подтверждающие информирование (в</w:t>
      </w:r>
      <w:r>
        <w:rPr>
          <w:rStyle w:val="a5"/>
          <w:sz w:val="24"/>
          <w:szCs w:val="24"/>
        </w:rPr>
        <w:t> </w:t>
      </w:r>
      <w:r w:rsidRPr="004B7EAA">
        <w:rPr>
          <w:rStyle w:val="a5"/>
          <w:sz w:val="24"/>
          <w:szCs w:val="24"/>
        </w:rPr>
        <w:t>том числе речевое) зрителей и участников Мероприятия о необходимости соблюдения правил поведения зрителей</w:t>
      </w:r>
      <w:r>
        <w:rPr>
          <w:rStyle w:val="a5"/>
          <w:sz w:val="24"/>
          <w:szCs w:val="24"/>
        </w:rPr>
        <w:t xml:space="preserve"> (в случае проведения мероприятия со зрителями).</w:t>
      </w:r>
    </w:p>
    <w:p w:rsidR="00713704" w:rsidRDefault="00713704" w:rsidP="00713704">
      <w:pPr>
        <w:pStyle w:val="ConsPlusNormal"/>
        <w:ind w:left="-709" w:firstLine="709"/>
        <w:jc w:val="both"/>
        <w:rPr>
          <w:rStyle w:val="a5"/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>7</w:t>
      </w:r>
      <w:r w:rsidRPr="004B7EAA">
        <w:rPr>
          <w:rStyle w:val="a5"/>
          <w:rFonts w:ascii="Times New Roman" w:hAnsi="Times New Roman"/>
          <w:sz w:val="24"/>
          <w:szCs w:val="24"/>
        </w:rPr>
        <w:t>. Договор по обеспечению зрителей и участников соревнований первой помощью и</w:t>
      </w:r>
      <w:r>
        <w:rPr>
          <w:rStyle w:val="a5"/>
          <w:rFonts w:ascii="Times New Roman" w:hAnsi="Times New Roman"/>
          <w:sz w:val="24"/>
          <w:szCs w:val="24"/>
        </w:rPr>
        <w:t> </w:t>
      </w:r>
      <w:r w:rsidRPr="004B7EAA">
        <w:rPr>
          <w:rStyle w:val="a5"/>
          <w:rFonts w:ascii="Times New Roman" w:hAnsi="Times New Roman"/>
          <w:sz w:val="24"/>
          <w:szCs w:val="24"/>
        </w:rPr>
        <w:t>скорой медицинской помощью</w:t>
      </w:r>
      <w:r>
        <w:rPr>
          <w:rStyle w:val="a5"/>
          <w:rFonts w:ascii="Times New Roman" w:hAnsi="Times New Roman"/>
          <w:sz w:val="24"/>
          <w:szCs w:val="24"/>
        </w:rPr>
        <w:t>.</w:t>
      </w:r>
    </w:p>
    <w:p w:rsidR="00713704" w:rsidRDefault="00713704" w:rsidP="00713704">
      <w:pPr>
        <w:pStyle w:val="ConsPlusNormal"/>
        <w:ind w:left="-709" w:firstLine="709"/>
        <w:jc w:val="both"/>
        <w:rPr>
          <w:rStyle w:val="a5"/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>8</w:t>
      </w:r>
      <w:r w:rsidRPr="004B7EAA">
        <w:rPr>
          <w:rStyle w:val="a5"/>
          <w:rFonts w:ascii="Times New Roman" w:hAnsi="Times New Roman"/>
          <w:sz w:val="24"/>
          <w:szCs w:val="24"/>
        </w:rPr>
        <w:t>. Документы, подтверждающие согласование с департаментом дорог и</w:t>
      </w:r>
      <w:r>
        <w:rPr>
          <w:rStyle w:val="a5"/>
          <w:rFonts w:ascii="Times New Roman" w:hAnsi="Times New Roman"/>
          <w:sz w:val="24"/>
          <w:szCs w:val="24"/>
        </w:rPr>
        <w:t> </w:t>
      </w:r>
      <w:r w:rsidRPr="004B7EAA">
        <w:rPr>
          <w:rStyle w:val="a5"/>
          <w:rFonts w:ascii="Times New Roman" w:hAnsi="Times New Roman"/>
          <w:sz w:val="24"/>
          <w:szCs w:val="24"/>
        </w:rPr>
        <w:t>благоустройства администрации г. Перми, а также отделом ГИБДД УМВД России по г. Перми</w:t>
      </w:r>
      <w:r>
        <w:rPr>
          <w:rStyle w:val="a5"/>
          <w:rFonts w:ascii="Times New Roman" w:hAnsi="Times New Roman"/>
          <w:sz w:val="24"/>
          <w:szCs w:val="24"/>
        </w:rPr>
        <w:t xml:space="preserve"> (</w:t>
      </w:r>
      <w:r w:rsidRPr="004B7EAA">
        <w:rPr>
          <w:rStyle w:val="a5"/>
          <w:rFonts w:ascii="Times New Roman" w:hAnsi="Times New Roman"/>
          <w:sz w:val="24"/>
          <w:szCs w:val="24"/>
        </w:rPr>
        <w:t>в</w:t>
      </w:r>
      <w:r>
        <w:rPr>
          <w:rStyle w:val="a5"/>
          <w:rFonts w:ascii="Times New Roman" w:hAnsi="Times New Roman"/>
          <w:sz w:val="24"/>
          <w:szCs w:val="24"/>
        </w:rPr>
        <w:t> </w:t>
      </w:r>
      <w:r w:rsidRPr="004B7EAA">
        <w:rPr>
          <w:rStyle w:val="a5"/>
          <w:rFonts w:ascii="Times New Roman" w:hAnsi="Times New Roman"/>
          <w:sz w:val="24"/>
          <w:szCs w:val="24"/>
        </w:rPr>
        <w:t>случае временного ограничения или прекращения движения транспортных средств на прилегающей территории, влияющего на доступность объекта спорта</w:t>
      </w:r>
      <w:r>
        <w:rPr>
          <w:rStyle w:val="a5"/>
          <w:rFonts w:ascii="Times New Roman" w:hAnsi="Times New Roman"/>
          <w:sz w:val="24"/>
          <w:szCs w:val="24"/>
        </w:rPr>
        <w:t>).</w:t>
      </w:r>
    </w:p>
    <w:p w:rsidR="00713704" w:rsidRDefault="00713704" w:rsidP="00713704">
      <w:pPr>
        <w:pStyle w:val="ConsPlusNormal"/>
        <w:ind w:firstLine="709"/>
        <w:jc w:val="both"/>
        <w:rPr>
          <w:rStyle w:val="a5"/>
          <w:rFonts w:ascii="Times New Roman" w:hAnsi="Times New Roman"/>
        </w:rPr>
      </w:pPr>
      <w:r>
        <w:rPr>
          <w:rStyle w:val="a5"/>
          <w:rFonts w:ascii="Times New Roman" w:hAnsi="Times New Roman"/>
        </w:rPr>
        <w:t xml:space="preserve"> </w:t>
      </w:r>
    </w:p>
    <w:p w:rsidR="00713704" w:rsidRPr="00E70244" w:rsidRDefault="00713704" w:rsidP="00713704">
      <w:pPr>
        <w:pStyle w:val="ConsPlusNormal"/>
        <w:ind w:left="-709"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E70244">
        <w:rPr>
          <w:rStyle w:val="a5"/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Style w:val="a5"/>
          <w:rFonts w:ascii="Times New Roman" w:hAnsi="Times New Roman" w:cs="Times New Roman"/>
          <w:sz w:val="24"/>
          <w:szCs w:val="24"/>
        </w:rPr>
        <w:t>положительного</w:t>
      </w:r>
      <w:r w:rsidRPr="00E70244">
        <w:rPr>
          <w:rStyle w:val="a5"/>
          <w:rFonts w:ascii="Times New Roman" w:hAnsi="Times New Roman" w:cs="Times New Roman"/>
          <w:sz w:val="24"/>
          <w:szCs w:val="24"/>
        </w:rPr>
        <w:t xml:space="preserve"> решения о предоставлении объекта спорта не позднее 5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(пяти) </w:t>
      </w:r>
      <w:r w:rsidRPr="00E70244">
        <w:rPr>
          <w:rStyle w:val="a5"/>
          <w:rFonts w:ascii="Times New Roman" w:hAnsi="Times New Roman" w:cs="Times New Roman"/>
          <w:sz w:val="24"/>
          <w:szCs w:val="24"/>
        </w:rPr>
        <w:t>дней до начала проведения мероприятия направить заведующему спортивным сооружением следующие заявки:</w:t>
      </w:r>
    </w:p>
    <w:p w:rsidR="00713704" w:rsidRDefault="00713704" w:rsidP="00713704">
      <w:pPr>
        <w:pStyle w:val="ConsPlusTitle"/>
        <w:spacing w:after="0" w:line="240" w:lineRule="auto"/>
        <w:ind w:left="-709"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70244">
        <w:rPr>
          <w:rStyle w:val="Hyperlink0"/>
          <w:rFonts w:eastAsia="Arial Unicode MS"/>
          <w:b w:val="0"/>
        </w:rPr>
        <w:t xml:space="preserve">1. </w:t>
      </w:r>
      <w:r w:rsidRPr="00E70244">
        <w:rPr>
          <w:rStyle w:val="a5"/>
          <w:rFonts w:ascii="Times New Roman" w:hAnsi="Times New Roman" w:cs="Times New Roman"/>
          <w:b w:val="0"/>
          <w:sz w:val="24"/>
          <w:szCs w:val="24"/>
        </w:rPr>
        <w:t>О допуске на объект спорта участников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, персонала</w:t>
      </w:r>
      <w:r w:rsidRPr="00E7024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 автотранспорта в период проведения мероприятия.</w:t>
      </w:r>
    </w:p>
    <w:p w:rsidR="00713704" w:rsidRPr="00E70244" w:rsidRDefault="00713704" w:rsidP="00713704">
      <w:pPr>
        <w:pStyle w:val="ConsPlusTitle"/>
        <w:spacing w:after="0" w:line="240" w:lineRule="auto"/>
        <w:ind w:left="-709" w:firstLine="709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E7024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E70244">
        <w:rPr>
          <w:rStyle w:val="Hyperlink0"/>
          <w:rFonts w:eastAsia="Arial Unicode MS"/>
          <w:b w:val="0"/>
        </w:rPr>
        <w:t xml:space="preserve">О предоставлении </w:t>
      </w:r>
      <w:proofErr w:type="spellStart"/>
      <w:r w:rsidRPr="00E7024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локализатора</w:t>
      </w:r>
      <w:proofErr w:type="spellEnd"/>
      <w:r w:rsidRPr="00E7024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взрыва, а также стационарных </w:t>
      </w:r>
      <w:proofErr w:type="spellStart"/>
      <w:r w:rsidRPr="00E7024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металообнаружителей</w:t>
      </w:r>
      <w:proofErr w:type="spellEnd"/>
      <w:r w:rsidRPr="00E7024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, в количестве определенном в плане мероприятий по обеспечению общественного порядка и общественной безопасности.</w:t>
      </w:r>
    </w:p>
    <w:p w:rsidR="00713704" w:rsidRDefault="00713704" w:rsidP="00713704">
      <w:pPr>
        <w:pStyle w:val="ConsPlusTitle"/>
        <w:spacing w:after="0" w:line="240" w:lineRule="auto"/>
        <w:ind w:left="-709"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7024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3. О</w:t>
      </w:r>
      <w:r w:rsidRPr="00E7024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допуске на объект спорта персонала и автотранспорта подрядной организации (в случае привлечения подрядной организации для проведения работ на объекте спорта)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713704" w:rsidRPr="002D216D" w:rsidRDefault="00713704" w:rsidP="00713704">
      <w:pPr>
        <w:pStyle w:val="ConsPlusTitle"/>
        <w:spacing w:after="0" w:line="240" w:lineRule="auto"/>
        <w:ind w:left="-709"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D216D">
        <w:rPr>
          <w:rStyle w:val="a5"/>
          <w:rFonts w:ascii="Times New Roman" w:hAnsi="Times New Roman"/>
          <w:b w:val="0"/>
          <w:sz w:val="24"/>
          <w:szCs w:val="24"/>
        </w:rPr>
        <w:t>За сутки до проведения мероприятия обеспечить составление совместно с представителем объекта спорта Акта о готовности места проведения соревнований, за 3 часа до проведения мероприятия - Акта осмотра места проведения соревнований.</w:t>
      </w:r>
    </w:p>
    <w:p w:rsidR="00713704" w:rsidRPr="004B7EAA" w:rsidRDefault="00713704" w:rsidP="00713704">
      <w:pPr>
        <w:ind w:left="-567" w:firstLine="567"/>
        <w:jc w:val="both"/>
        <w:rPr>
          <w:rStyle w:val="a5"/>
          <w:sz w:val="24"/>
          <w:szCs w:val="24"/>
        </w:rPr>
      </w:pPr>
      <w:r w:rsidRPr="004B7EAA">
        <w:rPr>
          <w:rStyle w:val="a5"/>
          <w:sz w:val="24"/>
          <w:szCs w:val="24"/>
        </w:rPr>
        <w:t xml:space="preserve">Кроме того, дополнительно обеспечить предоставление документов, предусмотренных </w:t>
      </w:r>
      <w:r>
        <w:rPr>
          <w:rStyle w:val="a5"/>
          <w:sz w:val="24"/>
          <w:szCs w:val="24"/>
        </w:rPr>
        <w:t>положением (</w:t>
      </w:r>
      <w:r w:rsidRPr="004B7EAA">
        <w:rPr>
          <w:rStyle w:val="a5"/>
          <w:sz w:val="24"/>
          <w:szCs w:val="24"/>
        </w:rPr>
        <w:t>регламентом</w:t>
      </w:r>
      <w:r>
        <w:rPr>
          <w:rStyle w:val="a5"/>
          <w:sz w:val="24"/>
          <w:szCs w:val="24"/>
        </w:rPr>
        <w:t>)</w:t>
      </w:r>
      <w:r w:rsidRPr="004B7EAA">
        <w:rPr>
          <w:rStyle w:val="a5"/>
          <w:sz w:val="24"/>
          <w:szCs w:val="24"/>
        </w:rPr>
        <w:t xml:space="preserve"> Мероприятия, по вопросам касающимся эксплуатации объекта </w:t>
      </w:r>
      <w:r w:rsidRPr="004B7EAA">
        <w:rPr>
          <w:rStyle w:val="a5"/>
          <w:sz w:val="24"/>
          <w:szCs w:val="24"/>
        </w:rPr>
        <w:lastRenderedPageBreak/>
        <w:t>спорта, а также связанных с вопросами соблюдения санитарно-эпидемиологических требований, требований пожарной безопасности.</w:t>
      </w:r>
    </w:p>
    <w:p w:rsidR="00713704" w:rsidRPr="004B7EAA" w:rsidRDefault="00713704" w:rsidP="00713704">
      <w:pPr>
        <w:ind w:left="-567" w:firstLine="567"/>
        <w:jc w:val="both"/>
        <w:rPr>
          <w:rStyle w:val="a5"/>
          <w:sz w:val="24"/>
          <w:szCs w:val="24"/>
        </w:rPr>
      </w:pPr>
      <w:r w:rsidRPr="004B7EAA">
        <w:rPr>
          <w:rStyle w:val="a5"/>
          <w:sz w:val="24"/>
          <w:szCs w:val="24"/>
        </w:rPr>
        <w:t xml:space="preserve">С частью 1.6 статьи 20 Федерального закона от </w:t>
      </w:r>
      <w:hyperlink r:id="rId6" w:history="1">
        <w:r w:rsidRPr="004B7EAA">
          <w:rPr>
            <w:rStyle w:val="Hyperlink1"/>
            <w:rFonts w:eastAsia="Arial Unicode MS"/>
          </w:rPr>
          <w:t>04.12.2007 № 329-ФЗ «О физической культуре и спорте в Российской Федерации</w:t>
        </w:r>
      </w:hyperlink>
      <w:r w:rsidRPr="004B7EAA">
        <w:rPr>
          <w:sz w:val="24"/>
          <w:szCs w:val="24"/>
        </w:rPr>
        <w:t>»</w:t>
      </w:r>
      <w:r w:rsidRPr="004B7EAA">
        <w:rPr>
          <w:rStyle w:val="a5"/>
          <w:sz w:val="24"/>
          <w:szCs w:val="24"/>
        </w:rPr>
        <w:t xml:space="preserve"> ознакомле</w:t>
      </w:r>
      <w:proofErr w:type="gramStart"/>
      <w:r w:rsidRPr="004B7EAA">
        <w:rPr>
          <w:rStyle w:val="a5"/>
          <w:sz w:val="24"/>
          <w:szCs w:val="24"/>
        </w:rPr>
        <w:t>н(</w:t>
      </w:r>
      <w:proofErr w:type="gramEnd"/>
      <w:r w:rsidRPr="004B7EAA">
        <w:rPr>
          <w:rStyle w:val="a5"/>
          <w:sz w:val="24"/>
          <w:szCs w:val="24"/>
        </w:rPr>
        <w:t>а).</w:t>
      </w:r>
    </w:p>
    <w:p w:rsidR="00713704" w:rsidRPr="00AA715A" w:rsidRDefault="00713704" w:rsidP="00713704">
      <w:pPr>
        <w:spacing w:before="360"/>
        <w:jc w:val="both"/>
        <w:rPr>
          <w:rStyle w:val="a5"/>
          <w:sz w:val="20"/>
        </w:rPr>
      </w:pPr>
      <w:r w:rsidRPr="004B7EAA">
        <w:rPr>
          <w:rStyle w:val="a5"/>
          <w:sz w:val="24"/>
          <w:szCs w:val="24"/>
        </w:rPr>
        <w:t>«____»___________20______г.__________________________________________________</w:t>
      </w:r>
      <w:r w:rsidRPr="004B7EAA">
        <w:rPr>
          <w:rStyle w:val="a5"/>
          <w:sz w:val="24"/>
          <w:szCs w:val="24"/>
        </w:rPr>
        <w:tab/>
      </w:r>
      <w:r w:rsidRPr="004B7EAA">
        <w:rPr>
          <w:rStyle w:val="a5"/>
          <w:sz w:val="24"/>
          <w:szCs w:val="24"/>
        </w:rPr>
        <w:tab/>
      </w:r>
      <w:r w:rsidRPr="004B7EAA">
        <w:rPr>
          <w:rStyle w:val="a5"/>
          <w:sz w:val="24"/>
          <w:szCs w:val="24"/>
        </w:rPr>
        <w:tab/>
      </w:r>
      <w:r w:rsidRPr="004B7EAA">
        <w:rPr>
          <w:rStyle w:val="a5"/>
          <w:sz w:val="24"/>
          <w:szCs w:val="24"/>
        </w:rPr>
        <w:tab/>
      </w:r>
      <w:r w:rsidRPr="004B7EAA">
        <w:rPr>
          <w:rStyle w:val="a5"/>
          <w:sz w:val="24"/>
          <w:szCs w:val="24"/>
        </w:rPr>
        <w:tab/>
      </w:r>
      <w:r w:rsidRPr="004B7EAA">
        <w:rPr>
          <w:rStyle w:val="a5"/>
          <w:sz w:val="24"/>
          <w:szCs w:val="24"/>
        </w:rPr>
        <w:tab/>
      </w:r>
      <w:r w:rsidRPr="004B7EAA">
        <w:rPr>
          <w:rStyle w:val="a5"/>
          <w:sz w:val="24"/>
          <w:szCs w:val="24"/>
        </w:rPr>
        <w:tab/>
      </w:r>
      <w:r w:rsidRPr="00AA715A">
        <w:rPr>
          <w:rStyle w:val="a5"/>
          <w:sz w:val="20"/>
        </w:rPr>
        <w:t xml:space="preserve">должность, </w:t>
      </w:r>
      <w:r>
        <w:rPr>
          <w:rStyle w:val="a5"/>
          <w:sz w:val="20"/>
        </w:rPr>
        <w:t>фамилия, инициалы</w:t>
      </w:r>
      <w:r w:rsidRPr="00AA715A">
        <w:rPr>
          <w:rStyle w:val="a5"/>
          <w:sz w:val="20"/>
        </w:rPr>
        <w:t>, подпись, печать</w:t>
      </w:r>
    </w:p>
    <w:p w:rsidR="008B0AEC" w:rsidRDefault="008B0AEC"/>
    <w:sectPr w:rsidR="008B0AEC" w:rsidSect="00613B9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1480"/>
    <w:multiLevelType w:val="hybridMultilevel"/>
    <w:tmpl w:val="98DA8E5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8E"/>
    <w:rsid w:val="001457F6"/>
    <w:rsid w:val="00613B93"/>
    <w:rsid w:val="00713704"/>
    <w:rsid w:val="007C1B8E"/>
    <w:rsid w:val="008B0AEC"/>
    <w:rsid w:val="00F3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13704"/>
    <w:rPr>
      <w:rFonts w:ascii="Sylfaen" w:hAnsi="Sylfaen" w:cs="Sylfae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3704"/>
    <w:pPr>
      <w:widowControl w:val="0"/>
      <w:shd w:val="clear" w:color="auto" w:fill="FFFFFF"/>
      <w:spacing w:before="480" w:after="240" w:line="240" w:lineRule="atLeast"/>
      <w:jc w:val="center"/>
    </w:pPr>
    <w:rPr>
      <w:rFonts w:ascii="Sylfaen" w:eastAsiaTheme="minorHAnsi" w:hAnsi="Sylfaen" w:cs="Sylfaen"/>
      <w:sz w:val="22"/>
      <w:szCs w:val="22"/>
      <w:lang w:eastAsia="en-US"/>
    </w:rPr>
  </w:style>
  <w:style w:type="paragraph" w:styleId="a3">
    <w:name w:val="No Spacing"/>
    <w:uiPriority w:val="1"/>
    <w:qFormat/>
    <w:rsid w:val="007137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qFormat/>
    <w:rsid w:val="00713704"/>
    <w:pPr>
      <w:ind w:left="720"/>
      <w:contextualSpacing/>
    </w:pPr>
  </w:style>
  <w:style w:type="paragraph" w:customStyle="1" w:styleId="ConsPlusNormal">
    <w:name w:val="ConsPlusNormal"/>
    <w:rsid w:val="00713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rsid w:val="007137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71370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b/>
      <w:bCs/>
      <w:color w:val="000000"/>
      <w:u w:color="000000"/>
      <w:bdr w:val="nil"/>
      <w:lang w:eastAsia="ru-RU"/>
    </w:rPr>
  </w:style>
  <w:style w:type="character" w:customStyle="1" w:styleId="a5">
    <w:name w:val="Нет"/>
    <w:rsid w:val="00713704"/>
  </w:style>
  <w:style w:type="character" w:customStyle="1" w:styleId="Hyperlink0">
    <w:name w:val="Hyperlink.0"/>
    <w:basedOn w:val="a5"/>
    <w:rsid w:val="00713704"/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1">
    <w:name w:val="Hyperlink.1"/>
    <w:basedOn w:val="a5"/>
    <w:rsid w:val="00713704"/>
    <w:rPr>
      <w:rFonts w:ascii="Times New Roman" w:eastAsia="Times New Roman" w:hAnsi="Times New Roman" w:cs="Times New Roman"/>
      <w:color w:val="000000"/>
      <w:sz w:val="24"/>
      <w:szCs w:val="24"/>
      <w:u w:color="00000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13704"/>
    <w:rPr>
      <w:rFonts w:ascii="Sylfaen" w:hAnsi="Sylfaen" w:cs="Sylfae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3704"/>
    <w:pPr>
      <w:widowControl w:val="0"/>
      <w:shd w:val="clear" w:color="auto" w:fill="FFFFFF"/>
      <w:spacing w:before="480" w:after="240" w:line="240" w:lineRule="atLeast"/>
      <w:jc w:val="center"/>
    </w:pPr>
    <w:rPr>
      <w:rFonts w:ascii="Sylfaen" w:eastAsiaTheme="minorHAnsi" w:hAnsi="Sylfaen" w:cs="Sylfaen"/>
      <w:sz w:val="22"/>
      <w:szCs w:val="22"/>
      <w:lang w:eastAsia="en-US"/>
    </w:rPr>
  </w:style>
  <w:style w:type="paragraph" w:styleId="a3">
    <w:name w:val="No Spacing"/>
    <w:uiPriority w:val="1"/>
    <w:qFormat/>
    <w:rsid w:val="007137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qFormat/>
    <w:rsid w:val="00713704"/>
    <w:pPr>
      <w:ind w:left="720"/>
      <w:contextualSpacing/>
    </w:pPr>
  </w:style>
  <w:style w:type="paragraph" w:customStyle="1" w:styleId="ConsPlusNormal">
    <w:name w:val="ConsPlusNormal"/>
    <w:rsid w:val="00713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rsid w:val="007137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71370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b/>
      <w:bCs/>
      <w:color w:val="000000"/>
      <w:u w:color="000000"/>
      <w:bdr w:val="nil"/>
      <w:lang w:eastAsia="ru-RU"/>
    </w:rPr>
  </w:style>
  <w:style w:type="character" w:customStyle="1" w:styleId="a5">
    <w:name w:val="Нет"/>
    <w:rsid w:val="00713704"/>
  </w:style>
  <w:style w:type="character" w:customStyle="1" w:styleId="Hyperlink0">
    <w:name w:val="Hyperlink.0"/>
    <w:basedOn w:val="a5"/>
    <w:rsid w:val="00713704"/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1">
    <w:name w:val="Hyperlink.1"/>
    <w:basedOn w:val="a5"/>
    <w:rsid w:val="00713704"/>
    <w:rPr>
      <w:rFonts w:ascii="Times New Roman" w:eastAsia="Times New Roman" w:hAnsi="Times New Roman" w:cs="Times New Roman"/>
      <w:color w:val="000000"/>
      <w:sz w:val="24"/>
      <w:szCs w:val="24"/>
      <w:u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7303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Яговцева</dc:creator>
  <cp:lastModifiedBy>user</cp:lastModifiedBy>
  <cp:revision>3</cp:revision>
  <dcterms:created xsi:type="dcterms:W3CDTF">2025-02-18T10:17:00Z</dcterms:created>
  <dcterms:modified xsi:type="dcterms:W3CDTF">2025-02-18T10:31:00Z</dcterms:modified>
</cp:coreProperties>
</file>